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11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11 июля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10.07.2012 г. в 15 часов 15 минут, Ленинский район, г.о. Саранск, ул. Ботевградская, д. 43. В результате пожара уничтожена кровля многоквартирного жилого дома, уничтожена внутренняя отделка балкона и балконной рамы кв. № 47; повреждена внутренняя отделка балкона кв. 60; уничтожена внутренняя отделка балкона и балконной рамы кв.63; закопчен балкон кв.50 и закопчены комнаты идущие от выхода из балкона на общей площади 212 кв.м.</w:t>
            </w:r>
            <w:br/>
            <w:r>
              <w:rPr/>
              <w:t xml:space="preserve"> Силами личного состава спасено 98 человек.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 пожара: неосторожность при курении.</w:t>
            </w:r>
            <w:br/>
            <w:r>
              <w:rPr/>
              <w:t xml:space="preserve"> На пожар выезжали: ПЧ-31; СПЧ-2; ПЧ-3; ПЧ-1; ОП 1 СПЧ-2; МРАСС; ИПЛ; СПТ.</w:t>
            </w:r>
            <w:br/>
            <w:r>
              <w:rPr/>
              <w:t xml:space="preserve"> </w:t>
            </w:r>
            <w:br/>
            <w:r>
              <w:rPr/>
              <w:t xml:space="preserve"> 2. 11.07.2012г. в 00 часов 56 минут, Зубово-Полянский район, п. Умёт, ул.Новостроящая, д. 24, в хозяйстве пенсионерки, 1941 г.р. В результате пожара уничтожены жилой дом и надворная постройка на общей площади 78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ПЧ-14; ДПД ЗАО Плайтерра.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привлекались на тушение травы – 2 раза; лесных массивов – 0 раз.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ДПД привлекались на тушение пожара – 1 раз.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–1 раз.</w:t>
            </w:r>
            <w:br/>
            <w:r>
              <w:rPr/>
              <w:t xml:space="preserve"> 1. Лямбирский район, а/д Саранск – Ромоданово, в районе с. Александровка, ПЧ-21 1 АЦ-40 (130) -2 человек, пострадал –1 человек (ребенок).</w:t>
            </w:r>
            <w:br/>
            <w:r>
              <w:rPr/>
              <w:t xml:space="preserve"> Причина ДТП: столкновение трактора и легкового автомобиля.</w:t>
            </w:r>
            <w:br/>
            <w:r>
              <w:rPr/>
              <w:t xml:space="preserve"> Проведенные работы: отключение АКБ.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- 1: пострадал – 1 человек, спасен – 1 человек.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привлекались на тушение травы – 1 раз; лесных массивов – 0 раз.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добровольной пожарной охраны привлекались 1 раз.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–3 раза.</w:t>
            </w:r>
            <w:br/>
            <w:r>
              <w:rPr/>
              <w:t xml:space="preserve"> 1. Октябрьский район, ул. Косарева около больницы № 5, ПЧ-1 1 АЦ-40 (432) -5 человек, пострадал –1 человек.</w:t>
            </w:r>
            <w:br/>
            <w:r>
              <w:rPr/>
              <w:t xml:space="preserve"> Причина ДТП: столкновение двух автомобилей.</w:t>
            </w:r>
            <w:br/>
            <w:r>
              <w:rPr/>
              <w:t xml:space="preserve"> Проведенные работы: отключение АКБ.</w:t>
            </w:r>
            <w:br/>
            <w:r>
              <w:rPr/>
              <w:t xml:space="preserve"> 2. Пролетарский район, ул. Победы, ПЧ-3 1 АЦ-40 (432) -4 человека, пострадало -2 человека.</w:t>
            </w:r>
            <w:br/>
            <w:r>
              <w:rPr/>
              <w:t xml:space="preserve"> Причина ДТП: наезд на пешеходов.</w:t>
            </w:r>
            <w:br/>
            <w:r>
              <w:rPr/>
              <w:t xml:space="preserve"> Проведенные работы: отключение АКБ.</w:t>
            </w:r>
            <w:br/>
            <w:r>
              <w:rPr/>
              <w:t xml:space="preserve"> 3. Ельниковский район, 8-й км а/д Ельники- Новоямская Слобода, ПЧ-13 1 АЦ-40 (5557) -2 человека, пострадал -1 человек.</w:t>
            </w:r>
            <w:br/>
            <w:r>
              <w:rPr/>
              <w:t xml:space="preserve"> Причина ДТП: опрокидывание в кювет ТС.</w:t>
            </w:r>
            <w:br/>
            <w:r>
              <w:rPr/>
              <w:t xml:space="preserve"> Проведенные работы: отключение АКБ, буксировка на проезжую часть.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- 3: пострадало – 4 человека, спасено – 4 человека.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2025-05-13T15:59:37+03:00</dcterms:created>
  <dcterms:modified xsi:type="dcterms:W3CDTF">2025-05-13T15:59:37+03:00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