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подразделениях ГИМС МЧС России по Республике Мордовия прекращен прием граждан по личным вопросам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07.04.2020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подразделениях ГИМС МЧС России по Республике Мордовия прекращен прием граждан по личным вопросам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поручением Заместителя Председателя Правительства Российской Федерации Дмитрия Григоренко от 25 марта 2020 года №ДГ-П17-2301 кв, Приказом МЧС России от 26 марта 2020 года №213, в целях обеспечения непрерывного выполнения задач по предоставлению государственных услуг и функций ГИМС МЧС России, а также принятия дополнительных мер, направленных на защиту граждан от распространения вирусных инфекций:</w:t>
            </w:r>
            <w:br/>
            <w:r>
              <w:rPr/>
              <w:t xml:space="preserve"> </w:t>
            </w:r>
            <w:br/>
            <w:r>
              <w:rPr/>
              <w:t xml:space="preserve"> - в подразделениях ГИМС МЧС России по Республике Мордовия прекращен прием граждан по личным вопросам;</w:t>
            </w:r>
            <w:br/>
            <w:r>
              <w:rPr/>
              <w:t xml:space="preserve"> </w:t>
            </w:r>
            <w:br/>
            <w:r>
              <w:rPr/>
              <w:t xml:space="preserve"> - за предоставлением государственных услуг, оказываемых ГИМС МЧС России, рекомендуется обращаться по предварительной записи по телефону, электронной почте или с использованием возможностей единого портала государственных услуг в сети «Интернет».</w:t>
            </w:r>
            <w:br/>
            <w:r>
              <w:rPr/>
              <w:t xml:space="preserve"> </w:t>
            </w:r>
            <w:br/>
            <w:r>
              <w:rPr/>
              <w:t xml:space="preserve"> Тел.: 8(8342) 35-57-18</w:t>
            </w:r>
            <w:br/>
            <w:r>
              <w:rPr/>
              <w:t xml:space="preserve"> </w:t>
            </w:r>
            <w:br/>
            <w:r>
              <w:rPr/>
              <w:t xml:space="preserve"> E-mail: sar-gims@mail.ru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2025-05-13T07:30:05+03:00</dcterms:created>
  <dcterms:modified xsi:type="dcterms:W3CDTF">2025-05-13T07:30:05+03:00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