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Общий отдел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Общий отдел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Начальник отдела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Сизова Лариса Юрьевна</w:t>
            </w:r>
            <w:br/>
            <w:r>
              <w:rPr/>
              <w:t xml:space="preserve"> </w:t>
            </w:r>
            <w:br/>
            <w:r>
              <w:rPr/>
              <w:t xml:space="preserve"> контактный тел. 8 (8-834-2) 39-19-03</w:t>
            </w:r>
            <w:br/>
            <w:r>
              <w:rPr/>
              <w:t xml:space="preserve"> </w:t>
            </w:r>
            <w:br/>
            <w:r>
              <w:rPr/>
              <w:t xml:space="preserve"> факс. 8 (8-834-2) 32-22-32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2021-05-15T11:41:01+03:00</dcterms:created>
  <dcterms:modified xsi:type="dcterms:W3CDTF">2021-05-15T11:41:01+03:00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